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龙岗区202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年终身职业技能培训载体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奖补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推荐名单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十佳示范载体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</w:t>
      </w:r>
      <w:r>
        <w:rPr>
          <w:rFonts w:hint="default" w:ascii="仿宋" w:hAnsi="仿宋" w:eastAsia="仿宋"/>
          <w:sz w:val="32"/>
          <w:szCs w:val="32"/>
          <w:lang w:eastAsia="zh-CN"/>
        </w:rPr>
        <w:t>市聚飞光电股份有限公司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default" w:ascii="仿宋" w:hAnsi="仿宋" w:eastAsia="仿宋"/>
          <w:sz w:val="32"/>
          <w:szCs w:val="32"/>
          <w:lang w:eastAsia="zh-CN"/>
        </w:rPr>
        <w:t>明辉实业（深圳）</w:t>
      </w:r>
      <w:r>
        <w:rPr>
          <w:rFonts w:hint="eastAsia" w:ascii="仿宋" w:hAnsi="仿宋" w:eastAsia="仿宋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十佳培训项目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color w:val="FF0000"/>
          <w:sz w:val="32"/>
          <w:szCs w:val="32"/>
        </w:rPr>
      </w:pPr>
      <w:r>
        <w:rPr>
          <w:rFonts w:hint="default" w:ascii="仿宋" w:hAnsi="仿宋" w:eastAsia="仿宋"/>
          <w:color w:val="auto"/>
          <w:sz w:val="32"/>
          <w:szCs w:val="32"/>
        </w:rPr>
        <w:t>全球鹰（深圳）无人机有限公司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深圳</w:t>
      </w:r>
      <w:r>
        <w:rPr>
          <w:rFonts w:hint="default" w:ascii="仿宋" w:hAnsi="仿宋" w:eastAsia="仿宋"/>
          <w:color w:val="auto"/>
          <w:sz w:val="32"/>
          <w:szCs w:val="32"/>
        </w:rPr>
        <w:t>市龙岗区视普泰职业技能培训中心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十佳创新课程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深圳创想未来机器人有限公司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深圳市喜娃娃妇幼服务有限公司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十佳技改项目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深圳市冠旭电子股份有限公司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十佳公益活动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深圳市携创高级技工学校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深圳市熊学职业技能培训学校有限公司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提质扩容项目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深圳市冠旭电子股份有限公司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深圳市熊学职业技能培训学校有限公司</w:t>
      </w: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dlNmNhNTJmYjQ3YTdmMmRjMzAzNTAyMGZjMDgifQ=="/>
  </w:docVars>
  <w:rsids>
    <w:rsidRoot w:val="00000000"/>
    <w:rsid w:val="0DC62738"/>
    <w:rsid w:val="157D0B26"/>
    <w:rsid w:val="20AB2C1F"/>
    <w:rsid w:val="28FFC1C1"/>
    <w:rsid w:val="367F6F2C"/>
    <w:rsid w:val="3BF2BD0E"/>
    <w:rsid w:val="3DFD02A3"/>
    <w:rsid w:val="3EE2312A"/>
    <w:rsid w:val="3F7FB5FD"/>
    <w:rsid w:val="4CF320E3"/>
    <w:rsid w:val="4EFB75F4"/>
    <w:rsid w:val="51FF25A1"/>
    <w:rsid w:val="5C3FB365"/>
    <w:rsid w:val="5CFF1B70"/>
    <w:rsid w:val="5DDF1370"/>
    <w:rsid w:val="5FF79980"/>
    <w:rsid w:val="61314B54"/>
    <w:rsid w:val="6D4D3E80"/>
    <w:rsid w:val="6DFFAC9E"/>
    <w:rsid w:val="7A4E2325"/>
    <w:rsid w:val="7AA6B7F9"/>
    <w:rsid w:val="7DCB1DCF"/>
    <w:rsid w:val="7EEF6A2C"/>
    <w:rsid w:val="7F7D0BBB"/>
    <w:rsid w:val="7FFFCBC2"/>
    <w:rsid w:val="9DBF606D"/>
    <w:rsid w:val="AB5F6974"/>
    <w:rsid w:val="AFF33A49"/>
    <w:rsid w:val="B7FD2710"/>
    <w:rsid w:val="BFFF75A1"/>
    <w:rsid w:val="CD5EECA6"/>
    <w:rsid w:val="D5EF7EAC"/>
    <w:rsid w:val="DDDF2B56"/>
    <w:rsid w:val="E3EB6813"/>
    <w:rsid w:val="E79D99B0"/>
    <w:rsid w:val="EE7B63EC"/>
    <w:rsid w:val="EFE2BF20"/>
    <w:rsid w:val="F6DF862F"/>
    <w:rsid w:val="F7DE8F55"/>
    <w:rsid w:val="FADBBA56"/>
    <w:rsid w:val="FBBFCC47"/>
    <w:rsid w:val="FE6F336B"/>
    <w:rsid w:val="FE7FECFB"/>
    <w:rsid w:val="FF3D52F2"/>
    <w:rsid w:val="FF5FA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0</TotalTime>
  <ScaleCrop>false</ScaleCrop>
  <LinksUpToDate>false</LinksUpToDate>
  <CharactersWithSpaces>235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2023-08-03T14:47:00Z</dcterms:created>
  <dc:creator>Administrator</dc:creator>
  <cp:lastModifiedBy>汪丽莎</cp:lastModifiedBy>
  <dcterms:modified xsi:type="dcterms:W3CDTF">2025-09-25T09:17:39Z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075DFEDF938204B2A175C3643A856824</vt:lpwstr>
  </property>
</Properties>
</file>