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DD44">
      <w:pPr>
        <w:spacing w:before="100" w:line="224" w:lineRule="auto"/>
        <w:jc w:val="center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1210CDDE">
      <w:pPr>
        <w:spacing w:line="353" w:lineRule="auto"/>
        <w:rPr>
          <w:rFonts w:ascii="Arial"/>
          <w:sz w:val="21"/>
        </w:rPr>
      </w:pPr>
    </w:p>
    <w:p w14:paraId="4F7FCA89">
      <w:pPr>
        <w:spacing w:line="354" w:lineRule="auto"/>
        <w:rPr>
          <w:rFonts w:ascii="Arial"/>
          <w:sz w:val="21"/>
        </w:rPr>
      </w:pPr>
    </w:p>
    <w:p w14:paraId="629FE39C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4D4A1DF1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01C96098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4291CE28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17E35151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657D6837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52814133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5CFC29C0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</w:t>
      </w:r>
      <w:r>
        <w:rPr>
          <w:rFonts w:hint="eastAsia" w:ascii="宋体" w:hAnsi="宋体" w:eastAsia="宋体" w:cs="宋体"/>
          <w:spacing w:val="7"/>
          <w:position w:val="1"/>
          <w:sz w:val="23"/>
          <w:szCs w:val="23"/>
          <w:lang w:val="en-US" w:eastAsia="zh-CN"/>
        </w:rPr>
        <w:t>手印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；</w:t>
      </w:r>
    </w:p>
    <w:p w14:paraId="2125DCEA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26883360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0171FA13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B60F0C1">
      <w:pPr>
        <w:spacing w:before="251" w:line="308" w:lineRule="exact"/>
        <w:ind w:left="482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eastAsia="zh-CN"/>
        </w:rPr>
        <w:t>。</w:t>
      </w:r>
    </w:p>
    <w:p w14:paraId="6C6B8EC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5E"/>
    <w:rsid w:val="00533134"/>
    <w:rsid w:val="00B02C5E"/>
    <w:rsid w:val="337D508C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0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2025-05-26T02:01:00Z</dcterms:created>
  <dc:creator>實誠</dc:creator>
  <cp:lastModifiedBy>87231</cp:lastModifiedBy>
  <dcterms:modified xsi:type="dcterms:W3CDTF">2025-06-25T09:14:23Z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92A7A59EBAA04BBD822DEC35B5E007BE_11</vt:lpwstr>
  </property>
  <property fmtid="{D5CDD505-2E9C-101B-9397-08002B2CF9AE}" pid="4" name="KSOTemplateDocerSaveRecord">
    <vt:lpwstr>eyJoZGlkIjoiOGVhNjgwZDZjMzJhZTMwYzhhYmQwY2I1ZTNkZTZkZDkifQ==</vt:lpwstr>
  </property>
</Properties>
</file>